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38" w:rsidRPr="009636F4" w:rsidRDefault="003F6E38" w:rsidP="003F6E3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3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обеспечение управления</w:t>
      </w:r>
    </w:p>
    <w:p w:rsidR="003F6E38" w:rsidRPr="009636F4" w:rsidRDefault="003F6E38" w:rsidP="003F6E38">
      <w:pPr>
        <w:spacing w:after="0" w:line="240" w:lineRule="auto"/>
        <w:ind w:left="225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3F6E3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6E38" w:rsidRPr="003F6E38" w:rsidRDefault="003F6E38" w:rsidP="003F6E3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урока:</w:t>
      </w:r>
      <w:r w:rsidRPr="003F6E38">
        <w:rPr>
          <w:rFonts w:ascii="Times New Roman" w:hAnsi="Times New Roman" w:cs="Times New Roman"/>
          <w:sz w:val="28"/>
          <w:szCs w:val="28"/>
        </w:rPr>
        <w:t xml:space="preserve"> </w:t>
      </w:r>
      <w:r w:rsidRPr="003F6E38">
        <w:rPr>
          <w:rFonts w:ascii="Times New Roman" w:hAnsi="Times New Roman" w:cs="Times New Roman"/>
          <w:b/>
          <w:bCs/>
          <w:sz w:val="28"/>
          <w:szCs w:val="28"/>
        </w:rPr>
        <w:t>Предмет и задачи документационного обеспечения управления</w:t>
      </w:r>
    </w:p>
    <w:p w:rsidR="003F6E38" w:rsidRPr="003F6E38" w:rsidRDefault="003F6E38" w:rsidP="003F6E38">
      <w:pPr>
        <w:spacing w:after="0" w:line="240" w:lineRule="auto"/>
        <w:ind w:right="-1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F6E38" w:rsidRPr="003F6E38" w:rsidRDefault="003F6E38" w:rsidP="0099273E">
      <w:pPr>
        <w:pStyle w:val="style3"/>
        <w:spacing w:before="0" w:beforeAutospacing="0" w:after="0" w:afterAutospacing="0"/>
        <w:ind w:left="142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Документационное обеспечение управления</w:t>
      </w:r>
      <w:r w:rsidRPr="003F6E38">
        <w:rPr>
          <w:rStyle w:val="a3"/>
          <w:sz w:val="28"/>
          <w:szCs w:val="28"/>
        </w:rPr>
        <w:t> - </w:t>
      </w:r>
      <w:r w:rsidRPr="003F6E38">
        <w:rPr>
          <w:sz w:val="28"/>
          <w:szCs w:val="28"/>
        </w:rPr>
        <w:t>это 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функций. Часть делопроизводства, непосредственно связанная с созданием документов называется </w:t>
      </w:r>
      <w:r w:rsidRPr="003F6E38">
        <w:rPr>
          <w:rStyle w:val="a4"/>
          <w:sz w:val="28"/>
          <w:szCs w:val="28"/>
        </w:rPr>
        <w:t>документированием</w:t>
      </w:r>
      <w:r w:rsidRPr="003F6E38">
        <w:rPr>
          <w:sz w:val="28"/>
          <w:szCs w:val="28"/>
        </w:rPr>
        <w:t>. Вопросы движения и учета документов связаны с понятием </w:t>
      </w:r>
      <w:r w:rsidRPr="003F6E38">
        <w:rPr>
          <w:rStyle w:val="a4"/>
          <w:sz w:val="28"/>
          <w:szCs w:val="28"/>
        </w:rPr>
        <w:t>документооборот</w:t>
      </w:r>
      <w:r w:rsidRPr="003F6E38">
        <w:rPr>
          <w:sz w:val="28"/>
          <w:szCs w:val="28"/>
        </w:rPr>
        <w:t>. Деятельность по организации хранения документов относится к </w:t>
      </w:r>
      <w:r w:rsidRPr="003F6E38">
        <w:rPr>
          <w:rStyle w:val="a4"/>
          <w:sz w:val="28"/>
          <w:szCs w:val="28"/>
        </w:rPr>
        <w:t>архивному делу</w:t>
      </w:r>
      <w:r w:rsidRPr="003F6E38">
        <w:rPr>
          <w:sz w:val="28"/>
          <w:szCs w:val="28"/>
        </w:rPr>
        <w:t>. </w:t>
      </w:r>
      <w:r w:rsidRPr="003F6E38">
        <w:rPr>
          <w:sz w:val="28"/>
          <w:szCs w:val="28"/>
        </w:rPr>
        <w:br/>
        <w:t>Документационное обеспечение управления является основополагающей технологией менеджмента, основной целью которого является обеспечение руководства информацией о состоянии дел на предприятии для принятия обоснованных управленческих решений и контроле их выполнения.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Объектом ДОУ</w:t>
      </w:r>
      <w:r w:rsidRPr="003F6E38">
        <w:rPr>
          <w:sz w:val="28"/>
          <w:szCs w:val="28"/>
        </w:rPr>
        <w:t> являются как отдельные документы, так и вся совокупность документации.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Предмет ДОУ</w:t>
      </w:r>
      <w:r w:rsidRPr="003F6E38">
        <w:rPr>
          <w:rStyle w:val="a3"/>
          <w:sz w:val="28"/>
          <w:szCs w:val="28"/>
        </w:rPr>
        <w:t> – </w:t>
      </w:r>
      <w:r w:rsidRPr="003F6E38">
        <w:rPr>
          <w:sz w:val="28"/>
          <w:szCs w:val="28"/>
        </w:rPr>
        <w:t>правильность оформления документов, отражающих весь спектр управленческой деятельности предприятия; надлежащая организация документооборота согласно требованиям ГОСТа.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Цель изучения дисциплины</w:t>
      </w:r>
      <w:r w:rsidRPr="003F6E38">
        <w:rPr>
          <w:rStyle w:val="a3"/>
          <w:sz w:val="28"/>
          <w:szCs w:val="28"/>
        </w:rPr>
        <w:t>   </w:t>
      </w:r>
      <w:proofErr w:type="gramStart"/>
      <w:r w:rsidRPr="003F6E38">
        <w:rPr>
          <w:sz w:val="28"/>
          <w:szCs w:val="28"/>
        </w:rPr>
        <w:t>заключается  в</w:t>
      </w:r>
      <w:proofErr w:type="gramEnd"/>
      <w:r w:rsidRPr="003F6E38">
        <w:rPr>
          <w:sz w:val="28"/>
          <w:szCs w:val="28"/>
        </w:rPr>
        <w:t xml:space="preserve"> овладении основами правильного оформления документов и надлежащей организацией документооборота согласно требованиям ГОСТа.(государственные стандарты)</w:t>
      </w:r>
    </w:p>
    <w:p w:rsidR="003F6E38" w:rsidRPr="003F6E38" w:rsidRDefault="003F6E38" w:rsidP="00992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задачи ДОУ</w:t>
      </w: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6E38" w:rsidRPr="003F6E38" w:rsidRDefault="003F6E38" w:rsidP="0099273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отражение управленческой, производственной и иной деятельности предприятия в соответствующих документах;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рационального использования документов в деловой практике предприятия.</w:t>
      </w:r>
    </w:p>
    <w:p w:rsidR="003F6E38" w:rsidRPr="003F6E38" w:rsidRDefault="003F6E38" w:rsidP="0099273E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документами должна иметь настолько отработанный порядок, чтобы не отвлекать работников от главных целей предприятия. В связи с этим каждое предприятие самостоятельно выбирает форму организации делопроизводства: централизованную, децентрализованную и смешанную.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централизованной форме все операции по обработке документов сосредоточиваются в едином центре- канцелярии, общем отделе или у секретаря.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Децентрализованная форма предусматривает рассредоточение делопроизводственных операций между структурными подразделениями.</w:t>
      </w:r>
    </w:p>
    <w:p w:rsidR="003F6E38" w:rsidRPr="003F6E38" w:rsidRDefault="003F6E38" w:rsidP="009927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смешанной форме операции выполняют централизованно (прием, регистрация) и децентрализовано (хранение, формирование дел). Форму организации делопроизводства  выбирают с учетом размера  предприятия, объема документооборота, состава структурных подразделений. (В небольших коммерческих предприятиях чаще всего применяется централизованная форма). </w:t>
      </w:r>
    </w:p>
    <w:p w:rsidR="003F6E38" w:rsidRPr="003F6E38" w:rsidRDefault="003F6E38" w:rsidP="0099273E">
      <w:pPr>
        <w:pStyle w:val="style3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  <w:u w:val="single"/>
          <w:shd w:val="clear" w:color="auto" w:fill="CEDBF0"/>
        </w:rPr>
      </w:pPr>
      <w:r w:rsidRPr="003F6E38">
        <w:rPr>
          <w:b/>
          <w:sz w:val="28"/>
          <w:szCs w:val="28"/>
          <w:u w:val="single"/>
          <w:shd w:val="clear" w:color="auto" w:fill="FFFFFF" w:themeFill="background1"/>
        </w:rPr>
        <w:lastRenderedPageBreak/>
        <w:t>Место и роль документов в управлении на современном этапе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   Организация работы с документами влияет на качество работы управления, от того, насколько профессионально ведется документация, зависит успех управленческой деятельности в целом. Все этапы организационной работы обычно документируются.   Работа с документами требует специальных знаний и навыков. Документы многообразны и каждый документ - устав, протокол, приказ, справка и др., - имеет свои особенности и правила работы с ними.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Документы надо не только правильно составить и оформить, но и передать, сохранить, быстро найти в случае необходимости. Поэтому на предприятиях большое внимание должно уделяться информационно-документационному обеспечению управленческой деятельности.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Всякое управленческое решение всегда базируется на информации по рассматриваемому вопросу или управляемому объекту.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К информации помимо достоверности и точности предъявляют еще два жестких требования: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1. Она должна быть своевременной.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2. Она должна быть достаточной для принятия наилучшего решения.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Если  информация пришла с опозданием, вы уже не можете принять участие в каких-то действиях, мероприятиях. С другой стороны, если информация недостаточная, вы знаете что-то наполовину, ваше решение может быть не только не самым лучшим, но и ошибочным.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Любое предприятие, так же как и каждый человек в отдельности, может существовать, только обмениваясь информацией. Носителем информации в большинстве случаев является документ. Как свидетельствует опрос, проведенный в США, более 90% информации хранится на бумаге. Поэтому во многих развитых странах организации работы с документами уделяется большое значение.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У нас в стране 27.07.2006 г. принят ФЗ РФ "Об информации, информационных технологиях и о защите информации". В законе отражены определения “информация” и “документ”.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ИНФОРМАЦИЯ </w:t>
      </w:r>
      <w:r w:rsidRPr="003F6E38">
        <w:rPr>
          <w:sz w:val="28"/>
          <w:szCs w:val="28"/>
        </w:rPr>
        <w:t>- это сведения о лицах, предметах, фактах, событиях, явлениях и процессах независимо от формы их представления;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rStyle w:val="a4"/>
          <w:b/>
          <w:bCs/>
          <w:sz w:val="28"/>
          <w:szCs w:val="28"/>
        </w:rPr>
        <w:t>ДОКУМЕНТИРОВАННАЯ ИНФОРМАЦИЯ (ДОКУМЕНТ</w:t>
      </w:r>
      <w:r w:rsidRPr="003F6E38">
        <w:rPr>
          <w:rStyle w:val="a3"/>
          <w:sz w:val="28"/>
          <w:szCs w:val="28"/>
        </w:rPr>
        <w:t>)</w:t>
      </w:r>
      <w:r w:rsidRPr="003F6E38">
        <w:rPr>
          <w:sz w:val="28"/>
          <w:szCs w:val="28"/>
        </w:rPr>
        <w:t> - материальный объект с информацией, закрепленной созданным человеком способом для ее передачи во времени и пространстве.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Рассмотрим свойства и функции документа.</w:t>
      </w:r>
    </w:p>
    <w:p w:rsidR="003F6E38" w:rsidRPr="003F6E38" w:rsidRDefault="003F6E38" w:rsidP="0099273E">
      <w:pPr>
        <w:pStyle w:val="style3"/>
        <w:spacing w:before="0" w:beforeAutospacing="0" w:after="0" w:afterAutospacing="0"/>
        <w:rPr>
          <w:sz w:val="28"/>
          <w:szCs w:val="28"/>
        </w:rPr>
      </w:pPr>
      <w:r w:rsidRPr="003F6E38">
        <w:rPr>
          <w:sz w:val="28"/>
          <w:szCs w:val="28"/>
        </w:rPr>
        <w:t>Документ имеет два свойства- информативное и эксплуатационное. </w:t>
      </w:r>
      <w:r w:rsidRPr="003F6E38">
        <w:rPr>
          <w:sz w:val="28"/>
          <w:szCs w:val="28"/>
        </w:rPr>
        <w:br/>
      </w:r>
      <w:proofErr w:type="gramStart"/>
      <w:r w:rsidRPr="003F6E38">
        <w:rPr>
          <w:sz w:val="28"/>
          <w:szCs w:val="28"/>
        </w:rPr>
        <w:t>Информативное свойство документа- это</w:t>
      </w:r>
      <w:proofErr w:type="gramEnd"/>
      <w:r w:rsidRPr="003F6E38">
        <w:rPr>
          <w:sz w:val="28"/>
          <w:szCs w:val="28"/>
        </w:rPr>
        <w:t xml:space="preserve"> его способность передавать информацию. Сюда относят актуальность, достоверность, доступность информации и др. К эксплуатационным свойствам документа относятся долговечность, прочность документа, способность противостоять различным воздействиям. Эксплуатационные свойства определяют сохранность документа, которая зависит от материального носителя и средств письма.</w:t>
      </w:r>
    </w:p>
    <w:p w:rsidR="002F14A0" w:rsidRDefault="002F14A0" w:rsidP="009927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Ответы присылать на почту:</w:t>
      </w:r>
      <w:proofErr w:type="spellStart"/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diana</w:t>
      </w:r>
      <w:proofErr w:type="spellEnd"/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.94@mail.ru</w:t>
      </w:r>
    </w:p>
    <w:p w:rsidR="002F14A0" w:rsidRDefault="002F14A0" w:rsidP="009927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(фото ответов на вопросы написанных от руки в тетрадях)</w:t>
      </w:r>
    </w:p>
    <w:p w:rsidR="00913209" w:rsidRDefault="002F14A0" w:rsidP="0099273E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</w:rPr>
        <w:t>С указанием факультета и ФИО</w:t>
      </w:r>
    </w:p>
    <w:p w:rsidR="00DE3DB4" w:rsidRPr="00DE3DB4" w:rsidRDefault="00DE3DB4" w:rsidP="0099273E">
      <w:pPr>
        <w:rPr>
          <w:rFonts w:ascii="Times New Roman" w:hAnsi="Times New Roman" w:cs="Times New Roman"/>
          <w:b/>
          <w:sz w:val="28"/>
          <w:szCs w:val="28"/>
        </w:rPr>
      </w:pPr>
      <w:r w:rsidRPr="00DE3DB4">
        <w:rPr>
          <w:rFonts w:ascii="Times New Roman" w:hAnsi="Times New Roman" w:cs="Times New Roman"/>
          <w:b/>
          <w:sz w:val="28"/>
          <w:szCs w:val="28"/>
        </w:rPr>
        <w:lastRenderedPageBreak/>
        <w:t>Закрепление изучаемого материала: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hAnsi="Times New Roman" w:cs="Times New Roman"/>
          <w:sz w:val="28"/>
          <w:szCs w:val="28"/>
        </w:rPr>
        <w:t>что такое ДОУ?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E3DB4">
        <w:rPr>
          <w:rStyle w:val="a4"/>
          <w:rFonts w:ascii="Times New Roman" w:hAnsi="Times New Roman" w:cs="Times New Roman"/>
          <w:i w:val="0"/>
          <w:sz w:val="28"/>
          <w:szCs w:val="28"/>
        </w:rPr>
        <w:t>Что такое документооборот?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DE3DB4">
        <w:rPr>
          <w:rStyle w:val="a4"/>
          <w:rFonts w:ascii="Times New Roman" w:hAnsi="Times New Roman" w:cs="Times New Roman"/>
          <w:i w:val="0"/>
          <w:sz w:val="28"/>
          <w:szCs w:val="28"/>
        </w:rPr>
        <w:t>Перечислите основные задачи ДОУ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формы организации делопроизводства (раскройте их)</w:t>
      </w:r>
    </w:p>
    <w:p w:rsidR="00DE3DB4" w:rsidRPr="00DE3DB4" w:rsidRDefault="00DE3DB4" w:rsidP="0099273E">
      <w:pPr>
        <w:pStyle w:val="a5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DE3DB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Опишите место и роль документов в управлении на современном этапе</w:t>
      </w:r>
    </w:p>
    <w:p w:rsidR="00DE3DB4" w:rsidRDefault="00DE3DB4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Default="00F30BA7" w:rsidP="0099273E">
      <w:pPr>
        <w:pStyle w:val="a5"/>
        <w:ind w:left="0"/>
        <w:rPr>
          <w:sz w:val="28"/>
          <w:szCs w:val="28"/>
        </w:rPr>
      </w:pPr>
    </w:p>
    <w:p w:rsidR="00F30BA7" w:rsidRPr="009636F4" w:rsidRDefault="00F30BA7" w:rsidP="0099273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Документационное обеспечение управления</w:t>
      </w:r>
    </w:p>
    <w:p w:rsidR="00F30BA7" w:rsidRPr="009636F4" w:rsidRDefault="00F30BA7" w:rsidP="0099273E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6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963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992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0BA7" w:rsidRPr="00F30BA7" w:rsidRDefault="00F30BA7" w:rsidP="009927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E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F6E38">
        <w:rPr>
          <w:rFonts w:ascii="Times New Roman" w:hAnsi="Times New Roman" w:cs="Times New Roman"/>
          <w:sz w:val="28"/>
          <w:szCs w:val="28"/>
        </w:rPr>
        <w:t xml:space="preserve"> </w:t>
      </w:r>
      <w:r w:rsidRPr="009014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Нормативно-методическая база делопроизводства</w:t>
      </w:r>
    </w:p>
    <w:p w:rsidR="00F30BA7" w:rsidRDefault="00F30BA7" w:rsidP="0099273E">
      <w:pPr>
        <w:shd w:val="clear" w:color="auto" w:fill="FFFFFF" w:themeFill="background1"/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</w:pPr>
    </w:p>
    <w:p w:rsidR="00F30BA7" w:rsidRPr="009014A7" w:rsidRDefault="00F30BA7" w:rsidP="0099273E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FFFCC"/>
        </w:rPr>
      </w:pPr>
      <w:r w:rsidRPr="009014A7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Нормативно-методическая база делопроизводства</w:t>
      </w:r>
      <w:r w:rsidRPr="009014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 - это совокупность требований, норм, правил и рекомендаций по составлению документов и работе с ними, установленных правовыми актами, стандартами, инструкциями и методическими пособиями.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rStyle w:val="a4"/>
          <w:b/>
          <w:bCs/>
          <w:color w:val="000000"/>
          <w:sz w:val="28"/>
          <w:szCs w:val="28"/>
        </w:rPr>
        <w:t>Нормативно-методическая база делопроизводства регулирует</w:t>
      </w:r>
      <w:r w:rsidRPr="009014A7">
        <w:rPr>
          <w:color w:val="000000"/>
          <w:sz w:val="28"/>
          <w:szCs w:val="28"/>
        </w:rPr>
        <w:t>:</w:t>
      </w:r>
    </w:p>
    <w:p w:rsidR="00F30BA7" w:rsidRPr="009014A7" w:rsidRDefault="00F30BA7" w:rsidP="0099273E">
      <w:pPr>
        <w:pStyle w:val="a6"/>
        <w:shd w:val="clear" w:color="auto" w:fill="FFFFFF" w:themeFill="background1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- правила оформления документов;</w:t>
      </w:r>
      <w:r w:rsidRPr="009014A7">
        <w:rPr>
          <w:color w:val="000000"/>
          <w:sz w:val="28"/>
          <w:szCs w:val="28"/>
        </w:rPr>
        <w:br/>
        <w:t>- правила работы с документами;</w:t>
      </w:r>
      <w:r w:rsidRPr="009014A7">
        <w:rPr>
          <w:color w:val="000000"/>
          <w:sz w:val="28"/>
          <w:szCs w:val="28"/>
        </w:rPr>
        <w:br/>
        <w:t>- обеспечение сохранности документов;</w:t>
      </w:r>
      <w:r w:rsidRPr="009014A7">
        <w:rPr>
          <w:color w:val="000000"/>
          <w:sz w:val="28"/>
          <w:szCs w:val="28"/>
        </w:rPr>
        <w:br/>
        <w:t>- порядок передачи документов на архивное хранение;</w:t>
      </w:r>
      <w:r w:rsidRPr="009014A7">
        <w:rPr>
          <w:color w:val="000000"/>
          <w:sz w:val="28"/>
          <w:szCs w:val="28"/>
        </w:rPr>
        <w:br/>
        <w:t>- работу службы делопроизводства (функции, структура, штаты);</w:t>
      </w:r>
      <w:r w:rsidRPr="009014A7">
        <w:rPr>
          <w:color w:val="000000"/>
          <w:sz w:val="28"/>
          <w:szCs w:val="28"/>
        </w:rPr>
        <w:br/>
        <w:t>- внедрение новых информационных технологий в работе с документами;</w:t>
      </w:r>
      <w:r w:rsidRPr="009014A7">
        <w:rPr>
          <w:color w:val="000000"/>
          <w:sz w:val="28"/>
          <w:szCs w:val="28"/>
        </w:rPr>
        <w:br/>
        <w:t>- работу с документами, имеющими гриф ограничения доступа;</w:t>
      </w:r>
      <w:r w:rsidRPr="009014A7">
        <w:rPr>
          <w:color w:val="000000"/>
          <w:sz w:val="28"/>
          <w:szCs w:val="28"/>
        </w:rPr>
        <w:br/>
        <w:t>- юридические аспекты, связанные с документами, и другие вопросы.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Документ обладает юридической силой, если он оформлен в соответствии с общепринятыми нормами создания и оформления. Во всех организациях и учреждениях должны быть единые правила оформления однотипных документов, то есть должно быть четко определено, как создавать документ, какие должны быть реквизиты, кто имеет право подписи и какие печати должны удостоверять его подлинность. Именно нормативно-методическая база делопроизводства устанавливает данные правила.</w:t>
      </w:r>
    </w:p>
    <w:p w:rsidR="00F30BA7" w:rsidRPr="009014A7" w:rsidRDefault="00F30BA7" w:rsidP="0099273E">
      <w:pPr>
        <w:pStyle w:val="a6"/>
        <w:shd w:val="clear" w:color="auto" w:fill="FFFFFF" w:themeFill="background1"/>
        <w:jc w:val="both"/>
        <w:rPr>
          <w:color w:val="000000"/>
          <w:sz w:val="28"/>
          <w:szCs w:val="28"/>
        </w:rPr>
      </w:pPr>
      <w:r w:rsidRPr="009014A7">
        <w:rPr>
          <w:rStyle w:val="a4"/>
          <w:b/>
          <w:bCs/>
          <w:color w:val="000000"/>
          <w:sz w:val="28"/>
          <w:szCs w:val="28"/>
        </w:rPr>
        <w:t>К законодательным и правовым актам в сфере информации и документации относятся</w:t>
      </w:r>
      <w:r w:rsidRPr="009014A7">
        <w:rPr>
          <w:color w:val="000000"/>
          <w:sz w:val="28"/>
          <w:szCs w:val="28"/>
        </w:rPr>
        <w:t>:</w:t>
      </w:r>
    </w:p>
    <w:p w:rsidR="00F30BA7" w:rsidRDefault="00F30BA7" w:rsidP="00F30BA7">
      <w:pPr>
        <w:pStyle w:val="a6"/>
        <w:shd w:val="clear" w:color="auto" w:fill="FFFFFF" w:themeFill="background1"/>
        <w:rPr>
          <w:rStyle w:val="a4"/>
          <w:b/>
          <w:bCs/>
          <w:sz w:val="28"/>
          <w:szCs w:val="28"/>
          <w:shd w:val="clear" w:color="auto" w:fill="FFFFFF" w:themeFill="background1"/>
        </w:rPr>
      </w:pPr>
      <w:r w:rsidRPr="009014A7">
        <w:rPr>
          <w:color w:val="000000"/>
          <w:sz w:val="28"/>
          <w:szCs w:val="28"/>
        </w:rPr>
        <w:lastRenderedPageBreak/>
        <w:t>- законы Российской Федерации;</w:t>
      </w:r>
      <w:r w:rsidRPr="009014A7">
        <w:rPr>
          <w:color w:val="000000"/>
          <w:sz w:val="28"/>
          <w:szCs w:val="28"/>
        </w:rPr>
        <w:br/>
        <w:t>- указы и распоряжения Президента;</w:t>
      </w:r>
      <w:r w:rsidRPr="009014A7">
        <w:rPr>
          <w:color w:val="000000"/>
          <w:sz w:val="28"/>
          <w:szCs w:val="28"/>
        </w:rPr>
        <w:br/>
        <w:t>- постановления и распоряжения Правительства;</w:t>
      </w:r>
      <w:r w:rsidRPr="009014A7">
        <w:rPr>
          <w:color w:val="000000"/>
          <w:sz w:val="28"/>
          <w:szCs w:val="28"/>
        </w:rPr>
        <w:br/>
        <w:t>- правовые акты федеральных органов исполнительной власти (министерств, комитетов, служб, агентств и других) – как общественного, так и ведомственного характера;</w:t>
      </w:r>
      <w:r w:rsidRPr="009014A7">
        <w:rPr>
          <w:color w:val="000000"/>
          <w:sz w:val="28"/>
          <w:szCs w:val="28"/>
        </w:rPr>
        <w:br/>
        <w:t>- правовые акты органов правительственной и исполнительной власти субъектов РФ и их территориальных образований, регламентир</w:t>
      </w:r>
      <w:r>
        <w:rPr>
          <w:color w:val="000000"/>
          <w:sz w:val="28"/>
          <w:szCs w:val="28"/>
        </w:rPr>
        <w:t>ующие вопросы делопроизводства;</w:t>
      </w:r>
    </w:p>
    <w:p w:rsidR="00F30BA7" w:rsidRPr="009014A7" w:rsidRDefault="00F30BA7" w:rsidP="00F30BA7">
      <w:pPr>
        <w:pStyle w:val="a6"/>
        <w:shd w:val="clear" w:color="auto" w:fill="FFFFFF" w:themeFill="background1"/>
        <w:rPr>
          <w:color w:val="000000"/>
          <w:sz w:val="28"/>
          <w:szCs w:val="28"/>
          <w:shd w:val="clear" w:color="auto" w:fill="FFFFCC"/>
        </w:rPr>
      </w:pPr>
      <w:r w:rsidRPr="00F30BA7">
        <w:rPr>
          <w:rStyle w:val="a4"/>
          <w:b/>
          <w:bCs/>
          <w:sz w:val="28"/>
          <w:szCs w:val="28"/>
          <w:shd w:val="clear" w:color="auto" w:fill="FFFFFF" w:themeFill="background1"/>
        </w:rPr>
        <w:t>Оформление документов регламентируется стандартами</w:t>
      </w:r>
      <w:r w:rsidRPr="00F30BA7">
        <w:rPr>
          <w:sz w:val="28"/>
          <w:szCs w:val="28"/>
          <w:shd w:val="clear" w:color="auto" w:fill="FFFFFF" w:themeFill="background1"/>
        </w:rPr>
        <w:t> для придания им </w:t>
      </w:r>
      <w:hyperlink r:id="rId5" w:tooltip="Юридическая сила &#10;документа" w:history="1">
        <w:r w:rsidRPr="00F30BA7">
          <w:rPr>
            <w:rStyle w:val="a7"/>
            <w:b/>
            <w:bCs/>
            <w:color w:val="auto"/>
            <w:sz w:val="28"/>
            <w:szCs w:val="28"/>
            <w:shd w:val="clear" w:color="auto" w:fill="FFFFFF" w:themeFill="background1"/>
          </w:rPr>
          <w:t>юридической силы</w:t>
        </w:r>
      </w:hyperlink>
      <w:r w:rsidRPr="00F30BA7">
        <w:rPr>
          <w:sz w:val="28"/>
          <w:szCs w:val="28"/>
          <w:shd w:val="clear" w:color="auto" w:fill="FFFFFF" w:themeFill="background1"/>
        </w:rPr>
        <w:t xml:space="preserve">, а также для удобства работы с ними. Стандарт описывает типовой образец, которому должны соответствовать документы, системы и технологии. Область действия </w:t>
      </w:r>
      <w:r w:rsidRPr="009014A7">
        <w:rPr>
          <w:color w:val="000000"/>
          <w:sz w:val="28"/>
          <w:szCs w:val="28"/>
          <w:shd w:val="clear" w:color="auto" w:fill="FFFFFF" w:themeFill="background1"/>
        </w:rPr>
        <w:t>стандартов и их содержание определяются государственными органами управления</w:t>
      </w:r>
      <w:r w:rsidR="003A4DE2">
        <w:rPr>
          <w:color w:val="000000"/>
          <w:sz w:val="28"/>
          <w:szCs w:val="28"/>
          <w:shd w:val="clear" w:color="auto" w:fill="FFFFFF" w:themeFill="background1"/>
        </w:rPr>
        <w:t>.</w:t>
      </w:r>
    </w:p>
    <w:p w:rsidR="003A4DE2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На практике положения ГСДОУ внедряются посредством стандартов, инструкций, положений, методик, рекомендаций по различным аспектам, а также путем унификации формы и состава документов управления.</w:t>
      </w:r>
    </w:p>
    <w:p w:rsidR="00F30BA7" w:rsidRPr="009014A7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 </w:t>
      </w:r>
      <w:r w:rsidRPr="009014A7">
        <w:rPr>
          <w:rStyle w:val="a4"/>
          <w:b/>
          <w:bCs/>
          <w:color w:val="000000"/>
          <w:sz w:val="28"/>
          <w:szCs w:val="28"/>
        </w:rPr>
        <w:t>Инструкция по делопроизводству конкретного предприятия, содержит</w:t>
      </w:r>
      <w:r w:rsidRPr="009014A7">
        <w:rPr>
          <w:color w:val="000000"/>
          <w:sz w:val="28"/>
          <w:szCs w:val="28"/>
        </w:rPr>
        <w:t>:</w:t>
      </w:r>
    </w:p>
    <w:p w:rsidR="00F30BA7" w:rsidRPr="009014A7" w:rsidRDefault="00F30BA7" w:rsidP="00F30BA7">
      <w:pPr>
        <w:pStyle w:val="a6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- общие положения;</w:t>
      </w:r>
      <w:r w:rsidRPr="009014A7">
        <w:rPr>
          <w:color w:val="000000"/>
          <w:sz w:val="28"/>
          <w:szCs w:val="28"/>
        </w:rPr>
        <w:br/>
        <w:t>- порядок составления и оформления служебных документов;</w:t>
      </w:r>
      <w:r w:rsidRPr="009014A7">
        <w:rPr>
          <w:color w:val="000000"/>
          <w:sz w:val="28"/>
          <w:szCs w:val="28"/>
        </w:rPr>
        <w:br/>
        <w:t>- порядок приема, регистрации и рассмотрения входящих документов;</w:t>
      </w:r>
      <w:r w:rsidRPr="009014A7">
        <w:rPr>
          <w:color w:val="000000"/>
          <w:sz w:val="28"/>
          <w:szCs w:val="28"/>
        </w:rPr>
        <w:br/>
        <w:t>- контроль исполнения документов;</w:t>
      </w:r>
      <w:r w:rsidRPr="009014A7">
        <w:rPr>
          <w:color w:val="000000"/>
          <w:sz w:val="28"/>
          <w:szCs w:val="28"/>
        </w:rPr>
        <w:br/>
        <w:t>- порядок работы с исходящими документами;</w:t>
      </w:r>
      <w:r w:rsidRPr="009014A7">
        <w:rPr>
          <w:color w:val="000000"/>
          <w:sz w:val="28"/>
          <w:szCs w:val="28"/>
        </w:rPr>
        <w:br/>
        <w:t>- порядок работы с внутренними документами;</w:t>
      </w:r>
      <w:r w:rsidRPr="009014A7">
        <w:rPr>
          <w:color w:val="000000"/>
          <w:sz w:val="28"/>
          <w:szCs w:val="28"/>
        </w:rPr>
        <w:br/>
        <w:t>- составление номенклатуры дел;</w:t>
      </w:r>
      <w:r w:rsidRPr="009014A7">
        <w:rPr>
          <w:color w:val="000000"/>
          <w:sz w:val="28"/>
          <w:szCs w:val="28"/>
        </w:rPr>
        <w:br/>
        <w:t>- правила формирования дел;</w:t>
      </w:r>
      <w:r w:rsidRPr="009014A7">
        <w:rPr>
          <w:color w:val="000000"/>
          <w:sz w:val="28"/>
          <w:szCs w:val="28"/>
        </w:rPr>
        <w:br/>
        <w:t>- порядок обеспечения сохранности документов;</w:t>
      </w:r>
      <w:r w:rsidRPr="009014A7">
        <w:rPr>
          <w:color w:val="000000"/>
          <w:sz w:val="28"/>
          <w:szCs w:val="28"/>
        </w:rPr>
        <w:br/>
        <w:t>- порядок подготовки и передачи документов на архивное хранение.</w:t>
      </w:r>
    </w:p>
    <w:p w:rsidR="00F30BA7" w:rsidRPr="009014A7" w:rsidRDefault="00F30BA7" w:rsidP="00F30BA7">
      <w:pPr>
        <w:pStyle w:val="a6"/>
        <w:jc w:val="both"/>
        <w:rPr>
          <w:color w:val="000000"/>
          <w:sz w:val="28"/>
          <w:szCs w:val="28"/>
        </w:rPr>
      </w:pPr>
      <w:r w:rsidRPr="009014A7">
        <w:rPr>
          <w:color w:val="000000"/>
          <w:sz w:val="28"/>
          <w:szCs w:val="28"/>
        </w:rPr>
        <w:t>Таким образом, нормативно-методическая база делопроизводства регламентирует создание и обращение документов, описывает структуру и функции служб делопроизводства.</w:t>
      </w:r>
    </w:p>
    <w:p w:rsidR="00F30BA7" w:rsidRPr="003A4DE2" w:rsidRDefault="00F30BA7" w:rsidP="00F30BA7">
      <w:pPr>
        <w:pStyle w:val="a6"/>
        <w:shd w:val="clear" w:color="auto" w:fill="FFFFFF" w:themeFill="background1"/>
        <w:rPr>
          <w:b/>
          <w:sz w:val="28"/>
          <w:szCs w:val="28"/>
        </w:rPr>
      </w:pPr>
      <w:r w:rsidRPr="003A4DE2">
        <w:rPr>
          <w:b/>
          <w:sz w:val="28"/>
          <w:szCs w:val="28"/>
        </w:rPr>
        <w:t>Закрепление изученного материала: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  <w:shd w:val="clear" w:color="auto" w:fill="FFFFFF" w:themeFill="background1"/>
        </w:rPr>
        <w:t>Что такое нормативно-методическая база делопроизводства</w:t>
      </w:r>
      <w:r w:rsidRPr="003A4DE2">
        <w:rPr>
          <w:color w:val="000000"/>
          <w:sz w:val="28"/>
          <w:szCs w:val="28"/>
          <w:shd w:val="clear" w:color="auto" w:fill="FFFFFF" w:themeFill="background1"/>
        </w:rPr>
        <w:t> 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</w:rPr>
        <w:t>Что регулирует нормативно-методическая база делопроизводства?</w:t>
      </w:r>
    </w:p>
    <w:p w:rsidR="00F30BA7" w:rsidRPr="003A4DE2" w:rsidRDefault="00F30BA7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color w:val="000000"/>
          <w:sz w:val="28"/>
          <w:szCs w:val="28"/>
        </w:rPr>
        <w:t>Что относится к законодательным и правовым актам в сфере информации и документации?</w:t>
      </w:r>
    </w:p>
    <w:p w:rsidR="00F30BA7" w:rsidRPr="003A4DE2" w:rsidRDefault="003A4DE2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rStyle w:val="a4"/>
          <w:i w:val="0"/>
          <w:iCs w:val="0"/>
          <w:sz w:val="28"/>
          <w:szCs w:val="28"/>
        </w:rPr>
      </w:pPr>
      <w:r w:rsidRPr="003A4DE2">
        <w:rPr>
          <w:rStyle w:val="a4"/>
          <w:bCs/>
          <w:i w:val="0"/>
          <w:sz w:val="28"/>
          <w:szCs w:val="28"/>
          <w:shd w:val="clear" w:color="auto" w:fill="FFFFFF" w:themeFill="background1"/>
        </w:rPr>
        <w:t>Зачем оформление документов регламентируется стандартами?</w:t>
      </w:r>
    </w:p>
    <w:p w:rsidR="003A4DE2" w:rsidRPr="003A4DE2" w:rsidRDefault="003A4DE2" w:rsidP="00F30BA7">
      <w:pPr>
        <w:pStyle w:val="a6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3A4DE2">
        <w:rPr>
          <w:color w:val="000000"/>
          <w:sz w:val="28"/>
          <w:szCs w:val="28"/>
        </w:rPr>
        <w:t> </w:t>
      </w:r>
      <w:r w:rsidRPr="003A4DE2">
        <w:rPr>
          <w:rStyle w:val="a4"/>
          <w:bCs/>
          <w:i w:val="0"/>
          <w:color w:val="000000"/>
          <w:sz w:val="28"/>
          <w:szCs w:val="28"/>
        </w:rPr>
        <w:t>Что содержит инструкция по делопроизводству конкретного предприятия?</w:t>
      </w:r>
    </w:p>
    <w:p w:rsidR="003A4DE2" w:rsidRPr="003A4DE2" w:rsidRDefault="003A4DE2" w:rsidP="003A4DE2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3A4DE2" w:rsidRPr="003A4DE2" w:rsidRDefault="003A4DE2" w:rsidP="003A4DE2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3A4DE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4DE2" w:rsidRPr="003A4DE2" w:rsidRDefault="003A4DE2" w:rsidP="003A4DE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A4DE2">
        <w:rPr>
          <w:rFonts w:ascii="Times New Roman" w:hAnsi="Times New Roman" w:cs="Times New Roman"/>
          <w:sz w:val="28"/>
          <w:szCs w:val="28"/>
        </w:rPr>
        <w:t xml:space="preserve"> </w:t>
      </w:r>
      <w:r w:rsidRPr="005F2BEA">
        <w:rPr>
          <w:rFonts w:ascii="Times New Roman" w:hAnsi="Times New Roman" w:cs="Times New Roman"/>
          <w:b/>
          <w:bCs/>
          <w:sz w:val="32"/>
        </w:rPr>
        <w:t>Система организационно-распорядительной документации</w:t>
      </w:r>
    </w:p>
    <w:p w:rsidR="003A4DE2" w:rsidRPr="005F2BEA" w:rsidRDefault="003A4DE2" w:rsidP="003A4D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3A4DE2" w:rsidRPr="005F2BEA" w:rsidRDefault="003A4DE2" w:rsidP="003A4DE2">
      <w:pPr>
        <w:pStyle w:val="a5"/>
        <w:numPr>
          <w:ilvl w:val="0"/>
          <w:numId w:val="8"/>
        </w:num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F2BE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Понятие организационных документов, для чего это нужно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Любая, даже самая мелкая система нуждается в наведении порядка и создании структуры. В современном мире идеальным примером таких систем являются предприятия, фирмы, организации и компании, которые нуждаются в том, чтобы их деятельность поддавалась постоянной систематизации.</w:t>
      </w:r>
      <w:r w:rsidRPr="005F2BE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(т.е. чтобы все было складно и по порядку)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>Для того, чтобы привести рабочий процесс организации в порядок, составляются специальные организационные документы.</w:t>
      </w: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>Организационные документы – это описание организации, которое определяет порядок создания компании и диктует правила рабочего процесса, отражает его в терминах, нормах и предписаниях. Все эти правила отражены на бумаге. По сути, эта тема не занимает слишком большого места в организационной теории, но на практике чуть ли не закладывает фундамент для всей успешной деятельности компании.</w:t>
      </w: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>Организационные документы – это описание организации, которое определяет порядок создания компании и диктует правила рабочего процесса, отражает его в терминах, нормах и предписаниях. Все эти правила отражены на бумаге. По сути, эта тема не занимает слишком большого места в организационной теории, но на практике чуть ли не закладывает фундамент для всей успешной деятельности компании.</w:t>
      </w:r>
    </w:p>
    <w:p w:rsidR="003A4DE2" w:rsidRPr="001B23E6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 xml:space="preserve">В качестве примера необходимости организационных документов можно привести тот факт, что все они несут в себе некую юридическую и правовую значимость. Они способны регулировать всякие неприятные ситуации, то и </w:t>
      </w:r>
      <w:r w:rsidRPr="001B23E6">
        <w:rPr>
          <w:sz w:val="28"/>
        </w:rPr>
        <w:t>дело возникающие в процессе работы.</w:t>
      </w:r>
    </w:p>
    <w:p w:rsidR="003A4DE2" w:rsidRPr="001B23E6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1B23E6">
        <w:rPr>
          <w:sz w:val="28"/>
        </w:rPr>
        <w:t>Объём этих бумаг, их правила составления и </w:t>
      </w:r>
      <w:hyperlink r:id="rId6" w:history="1">
        <w:r w:rsidRPr="001B23E6">
          <w:rPr>
            <w:rStyle w:val="a7"/>
            <w:color w:val="auto"/>
            <w:sz w:val="28"/>
            <w:u w:val="none"/>
            <w:bdr w:val="none" w:sz="0" w:space="0" w:color="auto" w:frame="1"/>
          </w:rPr>
          <w:t>структура</w:t>
        </w:r>
      </w:hyperlink>
      <w:r w:rsidRPr="001B23E6">
        <w:rPr>
          <w:sz w:val="28"/>
        </w:rPr>
        <w:t xml:space="preserve"> очень сложны, </w:t>
      </w:r>
      <w:r w:rsidRPr="005F2BEA">
        <w:rPr>
          <w:sz w:val="28"/>
        </w:rPr>
        <w:t>поэтому зачастую составляются не одним человеком, а специальным уполномоченным органом (например, комиссией). Создание и оформление происходит ещё на этапе возникновения организации с целью сделать дальнейшую работу более элементарной и подчинённой общей цели.</w:t>
      </w:r>
    </w:p>
    <w:p w:rsidR="003A4DE2" w:rsidRPr="005F2BEA" w:rsidRDefault="003A4DE2" w:rsidP="003A4DE2">
      <w:pPr>
        <w:pStyle w:val="a6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</w:rPr>
      </w:pPr>
      <w:r w:rsidRPr="005F2BEA">
        <w:rPr>
          <w:sz w:val="28"/>
        </w:rPr>
        <w:t>После того, как документы были созданы, они утверждаются и действуют постоянно. Как правило, они не меняют свою структуру и содержание. Бывает так, что они подвергаются изменению или полному переосмыслению, но это встречается только тогда, когда компания либо переживает реорганизацию, либо прекращает свою деятельность (в этом случае документы полностью теряют силу).</w:t>
      </w:r>
    </w:p>
    <w:p w:rsidR="001B23E6" w:rsidRDefault="001B23E6" w:rsidP="003A4DE2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Виды организационных документов</w:t>
      </w: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виды организационных документов, без исключения, должны присутствовать в организации. Они с разных сторон отражают все необходимые аспекты 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нормального функционирования какой бы то ни было системы. К документам в организации относятся: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положение</w:t>
      </w:r>
      <w:r w:rsidRPr="005F2BEA">
        <w:rPr>
          <w:rFonts w:ascii="Times New Roman" w:eastAsia="Times New Roman" w:hAnsi="Times New Roman" w:cs="Times New Roman"/>
          <w:sz w:val="28"/>
          <w:szCs w:val="24"/>
          <w:lang w:eastAsia="ru-RU"/>
        </w:rPr>
        <w:t>- это организационно- юридический документ, регламентирующий деятельность структурных подразделений образовательных организаций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правила и инструкции;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штатное расписание</w:t>
      </w:r>
      <w:r w:rsidRPr="005F2BEA">
        <w:rPr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 xml:space="preserve">— 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нормативный документ предприятия, оформляющий </w:t>
      </w:r>
      <w:r w:rsidRPr="001B23E6">
        <w:rPr>
          <w:rFonts w:ascii="Times New Roman" w:hAnsi="Times New Roman" w:cs="Times New Roman"/>
          <w:sz w:val="28"/>
          <w:szCs w:val="24"/>
          <w:shd w:val="clear" w:color="auto" w:fill="FFFFFF"/>
        </w:rPr>
        <w:t>структуру, </w:t>
      </w:r>
      <w:r w:rsidRPr="001B23E6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штатный</w:t>
      </w:r>
      <w:r w:rsidRPr="001B23E6">
        <w:rPr>
          <w:rFonts w:ascii="Times New Roman" w:hAnsi="Times New Roman" w:cs="Times New Roman"/>
          <w:sz w:val="28"/>
          <w:szCs w:val="24"/>
          <w:shd w:val="clear" w:color="auto" w:fill="FFFFFF"/>
        </w:rPr>
        <w:t> состав и численность организации с указанием размера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заработной платы в зависимости от занимаемой должности.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3A4DE2" w:rsidRPr="001B23E6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штатная численность - </w:t>
      </w:r>
      <w:r w:rsidRPr="001B23E6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Структура и штатная численность — правовой акт, регламентирующий состав структурных подразделений организации и штатную численность</w:t>
      </w:r>
      <w:r w:rsidRPr="001B23E6">
        <w:rPr>
          <w:rFonts w:ascii="Times New Roman" w:hAnsi="Times New Roman" w:cs="Times New Roman"/>
          <w:color w:val="000000"/>
          <w:sz w:val="28"/>
          <w:szCs w:val="28"/>
          <w:shd w:val="clear" w:color="auto" w:fill="CCCCCC"/>
        </w:rPr>
        <w:t>.</w:t>
      </w: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DE2" w:rsidRPr="00C36E87" w:rsidRDefault="003A4DE2" w:rsidP="003A4DE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2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внутреннего трудового распорядка-</w:t>
      </w:r>
      <w:r w:rsidRPr="001B23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B23E6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локальный нормативный акт, регламентирующий в соответствии с ТК РФ и иными федеральными</w:t>
      </w:r>
      <w:r w:rsidRPr="005F2BEA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законами порядок приема и увольнения работников</w:t>
      </w: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A4DE2" w:rsidRPr="00C36E87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4DE2" w:rsidRPr="005F2BEA" w:rsidRDefault="003A4DE2" w:rsidP="003A4DE2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6E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Каждая из вышеперечисленных позиций отвечает за отдельных процесс работы или аспект деятельности. </w:t>
      </w:r>
    </w:p>
    <w:p w:rsidR="001B23E6" w:rsidRPr="001B23E6" w:rsidRDefault="001B23E6" w:rsidP="003A4DE2">
      <w:pPr>
        <w:rPr>
          <w:rFonts w:ascii="Times New Roman" w:hAnsi="Times New Roman" w:cs="Times New Roman"/>
          <w:sz w:val="28"/>
          <w:szCs w:val="28"/>
        </w:rPr>
      </w:pPr>
    </w:p>
    <w:p w:rsidR="003A4DE2" w:rsidRPr="001B23E6" w:rsidRDefault="001B23E6" w:rsidP="003A4DE2">
      <w:pPr>
        <w:rPr>
          <w:rFonts w:ascii="Times New Roman" w:hAnsi="Times New Roman" w:cs="Times New Roman"/>
          <w:b/>
          <w:sz w:val="28"/>
          <w:szCs w:val="28"/>
        </w:rPr>
      </w:pPr>
      <w:r w:rsidRPr="001B23E6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1B23E6" w:rsidRPr="001B23E6" w:rsidRDefault="001B23E6" w:rsidP="001B23E6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1B23E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что такое организационные документы и для чего это нужно?</w:t>
      </w:r>
    </w:p>
    <w:p w:rsidR="001B23E6" w:rsidRPr="001B23E6" w:rsidRDefault="001B23E6" w:rsidP="001B23E6">
      <w:pPr>
        <w:pStyle w:val="a5"/>
        <w:numPr>
          <w:ilvl w:val="0"/>
          <w:numId w:val="9"/>
        </w:numPr>
        <w:shd w:val="clear" w:color="auto" w:fill="FFFFFF" w:themeFill="background1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Перечислите в</w:t>
      </w:r>
      <w:r w:rsidRPr="001B23E6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иды организационных документов</w:t>
      </w:r>
    </w:p>
    <w:p w:rsidR="001B23E6" w:rsidRDefault="001B23E6" w:rsidP="001B23E6">
      <w:pPr>
        <w:ind w:left="360"/>
        <w:rPr>
          <w:sz w:val="28"/>
          <w:szCs w:val="28"/>
        </w:rPr>
      </w:pPr>
    </w:p>
    <w:p w:rsidR="001B23E6" w:rsidRDefault="001B23E6" w:rsidP="001B23E6">
      <w:pPr>
        <w:ind w:left="360"/>
        <w:rPr>
          <w:sz w:val="28"/>
          <w:szCs w:val="28"/>
        </w:rPr>
      </w:pPr>
    </w:p>
    <w:p w:rsidR="001B23E6" w:rsidRPr="003A4DE2" w:rsidRDefault="001B23E6" w:rsidP="001B23E6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1B23E6" w:rsidRPr="003A4DE2" w:rsidRDefault="001B23E6" w:rsidP="001B23E6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1B23E6" w:rsidRDefault="001B23E6" w:rsidP="001B23E6">
      <w:pPr>
        <w:pStyle w:val="a6"/>
        <w:spacing w:before="0" w:beforeAutospacing="0" w:after="0" w:afterAutospacing="0"/>
        <w:jc w:val="center"/>
        <w:rPr>
          <w:b/>
          <w:sz w:val="32"/>
        </w:rPr>
      </w:pPr>
      <w:r w:rsidRPr="003A4DE2">
        <w:rPr>
          <w:b/>
          <w:color w:val="000000"/>
          <w:sz w:val="28"/>
          <w:szCs w:val="28"/>
        </w:rPr>
        <w:t>Тема:</w:t>
      </w:r>
      <w:r w:rsidRPr="001B23E6">
        <w:rPr>
          <w:b/>
          <w:sz w:val="32"/>
        </w:rPr>
        <w:t xml:space="preserve"> </w:t>
      </w:r>
      <w:r w:rsidRPr="001636A6">
        <w:rPr>
          <w:b/>
          <w:sz w:val="32"/>
        </w:rPr>
        <w:t>Бланки документов и их виды</w:t>
      </w:r>
    </w:p>
    <w:p w:rsidR="001B23E6" w:rsidRPr="001B23E6" w:rsidRDefault="001B23E6" w:rsidP="001B23E6">
      <w:pPr>
        <w:pStyle w:val="a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>Бланк документа</w:t>
      </w:r>
      <w:r w:rsidRPr="001B23E6">
        <w:rPr>
          <w:color w:val="000000"/>
          <w:sz w:val="28"/>
          <w:szCs w:val="28"/>
        </w:rPr>
        <w:t xml:space="preserve">– набор реквизитов, идентифицирующих автора официального письменного </w:t>
      </w:r>
      <w:proofErr w:type="gramStart"/>
      <w:r w:rsidRPr="001B23E6">
        <w:rPr>
          <w:color w:val="000000"/>
          <w:sz w:val="28"/>
          <w:szCs w:val="28"/>
        </w:rPr>
        <w:t>документа.(</w:t>
      </w:r>
      <w:proofErr w:type="gramEnd"/>
      <w:r w:rsidRPr="001B23E6">
        <w:rPr>
          <w:color w:val="000000"/>
          <w:sz w:val="28"/>
          <w:szCs w:val="28"/>
        </w:rPr>
        <w:t xml:space="preserve"> ГОСТ Р 51141-98. Делопроизводство и архивное дело. Термины и определения)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Бланк документа представляет собой лист бумаги стандартного формата, на котором различными техническими средствами нанесены реквизиты, содержащие постоянную для данного вида документа информацию.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Большинство организационно-распорядительных документов: письма, справки, протоколы, приказы, распоряжения, положения, инструкции и т.д. – должны создаваться на бланках документов.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Информационно-справочные документы - для данных видов документов можно разработать электронные бланки и сохранить их в компьютере. Использование такого подхода позволит унифицировать внутренние информационно-справочные документы и сократить время на их создание.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 xml:space="preserve">Вопрос о способе изготовления бланков каждая организация вправе решать самостоятельно, то есть бланки могут быть отпечатаны типографским способом, </w:t>
      </w:r>
      <w:r w:rsidRPr="001B23E6">
        <w:rPr>
          <w:color w:val="000000"/>
          <w:sz w:val="28"/>
          <w:szCs w:val="28"/>
        </w:rPr>
        <w:lastRenderedPageBreak/>
        <w:t>средствами оперативной полиграфии или компьютерной техники непосредственно при изготовлении документа. 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При разработке бланков документов и дальнейшем их изготовлении необходимо помнить, что основные требования к бланкам документов устанавливает ГОСТ Р 6.30-2003 "Унифицированные системы документации. Унифицированная система организационно-распорядительной документации. Требования к оформлению документов" (например, бумага, применяемая для изготовления бланков, должна быть белого цвета или слабо окрашена в светлые тона).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В зависимости от вида документа бланки подразделяются на: </w:t>
      </w:r>
      <w:r w:rsidRPr="001B23E6">
        <w:rPr>
          <w:b/>
          <w:bCs/>
          <w:color w:val="000000"/>
          <w:sz w:val="28"/>
          <w:szCs w:val="28"/>
        </w:rPr>
        <w:t>общий бланк; бланк письма; бланк конкретного вида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 xml:space="preserve">Общий бланк используют </w:t>
      </w:r>
      <w:r w:rsidRPr="001B23E6">
        <w:rPr>
          <w:color w:val="000000"/>
          <w:sz w:val="28"/>
          <w:szCs w:val="28"/>
        </w:rPr>
        <w:t>для изготовления любых видов документов, кроме письма.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Общий бланк в зависимости от учредительных документов организации включает в себя реквизиты: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01 - Государственный герб Российской Федерации (02 - герб субъекта Российской Федерации или 03 - эмблема организации или товарный знак (знак обслуживания));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08 - наименование организации;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14 - место составления или издания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Общий бланк организационно-распорядительного документа может изготавливаться на основе продольного или углового расположения реквизитов.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b/>
          <w:bCs/>
          <w:color w:val="000000"/>
          <w:sz w:val="28"/>
          <w:szCs w:val="28"/>
        </w:rPr>
        <w:t xml:space="preserve">Бланк письма </w:t>
      </w:r>
      <w:r w:rsidRPr="001B23E6">
        <w:rPr>
          <w:color w:val="000000"/>
          <w:sz w:val="28"/>
          <w:szCs w:val="28"/>
        </w:rPr>
        <w:t>в зависимости от учредительных документов организации включает в себя реквизиты: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01 - Государственный герб Российской Федерации (02 - герб субъекта Российской Федерации или 03 - эмблема организации или товарный знак (знак обслуживания));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04 - код организации;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05 - основной государственный регистрационный номер (ОГРН) юридического лица;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06 - идентификационный номер налогоплательщика/код причины постановки на учет (ИНН/КПП);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08 - наименование организации";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09 - справочные данные об организации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10 - дата документа;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11 - регистрационный номер документа;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12- ссылка на регистрационный номер и дату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B23E6">
        <w:rPr>
          <w:color w:val="000000"/>
          <w:sz w:val="28"/>
          <w:szCs w:val="28"/>
        </w:rPr>
        <w:t>И ,</w:t>
      </w:r>
      <w:proofErr w:type="gramEnd"/>
      <w:r w:rsidRPr="001B23E6">
        <w:rPr>
          <w:color w:val="000000"/>
          <w:sz w:val="28"/>
          <w:szCs w:val="28"/>
        </w:rPr>
        <w:t xml:space="preserve"> при необходимости, ограничительные отметки для верхних границ зон расположения реквизитов.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13 – адресат;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14 - заголовок к тексту;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>15 - текст документа.</w:t>
      </w:r>
    </w:p>
    <w:p w:rsidR="001B23E6" w:rsidRPr="001B23E6" w:rsidRDefault="001B23E6" w:rsidP="001B23E6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1B23E6">
        <w:rPr>
          <w:color w:val="000000"/>
          <w:sz w:val="28"/>
          <w:szCs w:val="28"/>
        </w:rPr>
        <w:t xml:space="preserve">Наиболее удобным для обработки и экономичным с точки зрения использования площади листа является угловой бланк. Использование продольного бланка письма целесообразно в случаях, когда наименование организации содержит большое количество печатных знаков, например, может быть в случае, когда </w:t>
      </w:r>
      <w:r w:rsidRPr="001B23E6">
        <w:rPr>
          <w:color w:val="000000"/>
          <w:sz w:val="28"/>
          <w:szCs w:val="28"/>
        </w:rPr>
        <w:lastRenderedPageBreak/>
        <w:t>реквизиты бланка даются на двух и более языках. При этом слева следует печатать реквизиты на русском языке, а справа - на национальном, на одном уровне. Если количество используемых национальных языков более одного, сверху следует указывать реквизиты на русском, а ниже - на национальном языке, продлевая строку до границы правого поля.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изготовления бланков в основном используются два формата листов бумаги: А4 (210*297 мм) и А5 (148*210 мм).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лист документа, оформленный как на бланке, так и без него, должен иметь поля соответствующих размеров: левое – 20 мм; правое – 10 мм; верхнее – 20 мм; нижнее – 20 мм.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Предусмотрены два варианта расположения реквизитов в бланке: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1B23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угловое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1B23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продольное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бланков и образцы их оформления предусмотрены ГОСТ Р 6.30-2003. При разработке вида и стиля бланка организационно-распорядительного документа необходимо определить </w:t>
      </w:r>
      <w:r w:rsidRPr="001B23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следующие условия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какие документы будут создаваться на этом бланке (кроме писем) или какой-то конкретный вид документа;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кто будет являться автором документа, создаваемого на этом бланке;</w:t>
      </w:r>
    </w:p>
    <w:p w:rsidR="001B23E6" w:rsidRPr="001B23E6" w:rsidRDefault="001B23E6" w:rsidP="001B23E6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 будут располагаться реквизиты на бланке.</w:t>
      </w:r>
    </w:p>
    <w:p w:rsidR="001B23E6" w:rsidRPr="001B23E6" w:rsidRDefault="001B23E6" w:rsidP="007868E3">
      <w:pPr>
        <w:tabs>
          <w:tab w:val="bar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 любого бланка является логотип, наименование организации и ряд других элементов фирменного стиля организации. В числе основных элементов фирменного стиля маркетологи называют логотип организации, фирменные цвета и шрифты, используемые для написания наименования организации и другой фирменной информации, текстовый знак и фирменную символику. Наиболее часто фирменный стиль находит свое применение в визитных карточках, фирменных конвертах для писем, фирменных бланках, на папках, буклетах, плакатах, фла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гах, упаковочной продукции и др.</w:t>
      </w:r>
      <w:r w:rsidRPr="001B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23E6" w:rsidRPr="007868E3" w:rsidRDefault="001B23E6" w:rsidP="001B23E6">
      <w:pPr>
        <w:rPr>
          <w:rFonts w:ascii="Times New Roman" w:hAnsi="Times New Roman" w:cs="Times New Roman"/>
          <w:sz w:val="28"/>
          <w:szCs w:val="28"/>
        </w:rPr>
      </w:pPr>
    </w:p>
    <w:p w:rsidR="001B23E6" w:rsidRPr="007868E3" w:rsidRDefault="001B23E6" w:rsidP="001B23E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868E3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1B23E6" w:rsidRPr="007868E3" w:rsidRDefault="001B23E6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bCs/>
          <w:color w:val="000000"/>
          <w:sz w:val="28"/>
          <w:szCs w:val="28"/>
        </w:rPr>
        <w:t>Что такое бланк документа?</w:t>
      </w:r>
    </w:p>
    <w:p w:rsidR="001B23E6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color w:val="000000"/>
          <w:sz w:val="28"/>
          <w:szCs w:val="28"/>
        </w:rPr>
        <w:t>На какие виды в зависимости от вида документа подразделяются бланки?</w:t>
      </w:r>
    </w:p>
    <w:p w:rsidR="007868E3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hAnsi="Times New Roman" w:cs="Times New Roman"/>
          <w:sz w:val="28"/>
          <w:szCs w:val="28"/>
        </w:rPr>
        <w:t>Какие реквизиты включает в себя общий бланк?</w:t>
      </w:r>
    </w:p>
    <w:p w:rsidR="007868E3" w:rsidRPr="007868E3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форматы бумаги используются для изготовления бланков? </w:t>
      </w:r>
    </w:p>
    <w:p w:rsidR="007868E3" w:rsidRPr="0051155C" w:rsidRDefault="007868E3" w:rsidP="001B23E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786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варианты расположения реквизитов вы знаете?</w:t>
      </w: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B13966" w:rsidRDefault="00B13966" w:rsidP="0051155C">
      <w:pPr>
        <w:rPr>
          <w:rFonts w:ascii="Times New Roman" w:hAnsi="Times New Roman" w:cs="Times New Roman"/>
          <w:sz w:val="28"/>
          <w:szCs w:val="28"/>
        </w:rPr>
      </w:pPr>
    </w:p>
    <w:p w:rsidR="00B13966" w:rsidRDefault="00B13966" w:rsidP="0051155C">
      <w:pPr>
        <w:rPr>
          <w:rFonts w:ascii="Times New Roman" w:hAnsi="Times New Roman" w:cs="Times New Roman"/>
          <w:sz w:val="28"/>
          <w:szCs w:val="28"/>
        </w:rPr>
      </w:pPr>
    </w:p>
    <w:p w:rsidR="00B13966" w:rsidRDefault="00B13966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Pr="003A4DE2" w:rsidRDefault="0051155C" w:rsidP="0051155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51155C" w:rsidRPr="003A4DE2" w:rsidRDefault="0051155C" w:rsidP="0051155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51155C" w:rsidRDefault="0051155C" w:rsidP="0051155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1155C" w:rsidRPr="00953E46" w:rsidRDefault="0051155C" w:rsidP="0051155C">
      <w:pPr>
        <w:shd w:val="clear" w:color="auto" w:fill="FFFFE9"/>
        <w:spacing w:after="75" w:line="240" w:lineRule="auto"/>
        <w:jc w:val="center"/>
        <w:outlineLvl w:val="0"/>
        <w:rPr>
          <w:rFonts w:ascii="Arial Narrow" w:eastAsia="Times New Roman" w:hAnsi="Arial Narrow" w:cs="Times New Roman"/>
          <w:b/>
          <w:color w:val="000000"/>
          <w:kern w:val="36"/>
          <w:sz w:val="36"/>
          <w:szCs w:val="63"/>
          <w:lang w:eastAsia="ru-RU"/>
        </w:rPr>
      </w:pPr>
      <w:r w:rsidRPr="00953E46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953E46">
        <w:rPr>
          <w:rFonts w:ascii="Arial Narrow" w:eastAsia="Times New Roman" w:hAnsi="Arial Narrow" w:cs="Times New Roman"/>
          <w:b/>
          <w:color w:val="000000"/>
          <w:kern w:val="36"/>
          <w:sz w:val="36"/>
          <w:szCs w:val="63"/>
          <w:lang w:eastAsia="ru-RU"/>
        </w:rPr>
        <w:t xml:space="preserve"> </w:t>
      </w:r>
      <w:r w:rsidRPr="00953E4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Организационно-правовые документы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1155C">
        <w:rPr>
          <w:b/>
          <w:bCs/>
          <w:sz w:val="28"/>
          <w:szCs w:val="28"/>
        </w:rPr>
        <w:t>1.1 Состав и характеристика организационно-правовых документов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реализуют нормы административного права и являются правовой основой деятельности организации.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Организационные документы содержат положения, обязательные для исполнения.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К организационно-правовым документам относят: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Устав организации;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Положение об организации;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Учредительный договор;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Положения о структурных подразделениях;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Регламент;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Структура и штатная численность;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Штатное расписание;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- Должностные инструкции работников;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оформляются на общем бланке организации или стандартном листе бумаги с нанесением всех необходимых реквизитов.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Датой организационно-правовых документов является дата утверждения.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Организационные документы утверждаются руководителем организации или ее структурного подразделения либо вышестоящей организацией. Утверждение осуществляется либо проставлением грифа утверждения на самом документе, либо изданием другого документа.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Заголовок к тексту в организационных документах должен согласовываться с наименованием вида документа.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имеют сложную структуру текста.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Констатирующей частью текста организационно-правовых документов является раздел «Общие положения», в котором указываются основания разработки, основное назначение организационного документа, сфера его распространения, ответственность за нарушение установленных правил и технологий.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Основной текст организационно-правовых документов делится на главы, пункты и подпункты. Главы должны иметь названия. Главы нумеруются арабскими цифрами. Нумерация пунктов и подпунктов производиться арабскими цифрами.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Организационно-правовые документы проходят установленный в организации порядок согласования. Согласование осуществляется со всеми заинтересованными подразделениями и должностными лицами, с юридической службой, проверяющей соответствие данного организационного документа действующему законодательству.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 – это сложный и объемный документ. В нем излагаются правила, регулирующие деятельность организации, взаимоотношения ее с другими организациями и гражданами, права и обязанности в определенной сфере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lastRenderedPageBreak/>
        <w:t>Устав государственной организации утверждается вышестоящим учреждением, а негосударственной – его учредителями, общим собранием акционеров.</w:t>
      </w:r>
      <w:r>
        <w:rPr>
          <w:sz w:val="28"/>
          <w:szCs w:val="28"/>
        </w:rPr>
        <w:t xml:space="preserve"> </w:t>
      </w:r>
      <w:r w:rsidRPr="0051155C">
        <w:rPr>
          <w:sz w:val="28"/>
          <w:szCs w:val="28"/>
        </w:rPr>
        <w:t>(см. приложение В).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Структура текста и его содержание определяется разработчиками устава. В число его обязательных разделов включаются: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1. Общие положения (определяются цели и задачи организации).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2. Организационная структура (состав структурных подразделений, их функции и взаимосвязи).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3. Регламент организации (форма и методы управления, права и обязанности должностных лиц).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4. Финансово-материальная база (порядок распоряжения средствами и ценностями).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5. Отчетная и ревизионная деятельность.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6. Порядок ликвидации организации.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об организации – правовой акт, определяющий статус организации, ее задачи и функции, права, ответственность, порядок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е существуют нормативно установленных требований к содержанию положения об организации. Текст положения об организации может включать следующие разделы: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1. Общие положения.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2. Основные задачи.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3. Функции.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4. Права и обязанности.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5. Руководство.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6. Взаимоотношения.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7. Контроль, проверка и ревизия деятельности.</w:t>
      </w:r>
    </w:p>
    <w:p w:rsidR="0051155C" w:rsidRPr="0051155C" w:rsidRDefault="0051155C" w:rsidP="0051155C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1155C">
        <w:rPr>
          <w:sz w:val="28"/>
          <w:szCs w:val="28"/>
        </w:rPr>
        <w:t>8. Реорганизация и ликвидация.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и штатная численность – это документ, в котором закрепляется состав подразделений (отделов, служб) и штатная численность каждого структурного подразделения и всей организации в целом. 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В тексте документа указываются коды структурных подразделений, их наименования и штатная численность.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Штатное расписание – правовой акт, закрепляющий структуру, численность и должностной состав работников организации с указанием должностных окладов (в государственных учреждениях – с указанием разряда по Единой тарифной сетке).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штатного расписания составляется в табличной форме. Указываются коды и наименования структурных подразделений и должностей, количество единиц по штату, должностной оклад, надбавки по видам и месячный фонд зарплаты.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структурном подразделении – правовой акт, устанавливающий статус, функции, права, обязанности и ответственность структурных подразделений и иных органов учреждения, организации, предприятия.</w:t>
      </w:r>
    </w:p>
    <w:p w:rsidR="0051155C" w:rsidRPr="0051155C" w:rsidRDefault="0051155C" w:rsidP="00511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Должностная инструкция – правовой акт, издаваемый в целях регламентации организационно-правового положения работника, его обязанностей, прав, ответственности и обеспечивающий условия для его эффективной работы.</w:t>
      </w:r>
    </w:p>
    <w:p w:rsidR="0051155C" w:rsidRDefault="0051155C" w:rsidP="0051155C">
      <w:pPr>
        <w:rPr>
          <w:rFonts w:ascii="Times New Roman" w:hAnsi="Times New Roman" w:cs="Times New Roman"/>
          <w:sz w:val="28"/>
          <w:szCs w:val="28"/>
        </w:rPr>
      </w:pPr>
    </w:p>
    <w:p w:rsidR="0051155C" w:rsidRPr="0051155C" w:rsidRDefault="0051155C" w:rsidP="0051155C">
      <w:pPr>
        <w:rPr>
          <w:rFonts w:ascii="Times New Roman" w:hAnsi="Times New Roman" w:cs="Times New Roman"/>
          <w:b/>
          <w:sz w:val="28"/>
          <w:szCs w:val="28"/>
        </w:rPr>
      </w:pPr>
      <w:r w:rsidRPr="0051155C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относится к организационно-правовым документам?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Как оформляются организационно-правовые документы?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такое устав?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 xml:space="preserve">Что включается в обязательные разделы устава? 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такое положение об организации?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</w:rPr>
        <w:t>Что включается в текст положения об организации?</w:t>
      </w:r>
    </w:p>
    <w:p w:rsidR="0051155C" w:rsidRPr="0051155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структура и штатная численность?</w:t>
      </w:r>
    </w:p>
    <w:p w:rsidR="0051155C" w:rsidRPr="00631D3C" w:rsidRDefault="0051155C" w:rsidP="0051155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155C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должностная инструкция?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31D3C" w:rsidRDefault="00631D3C" w:rsidP="00631D3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1D3C" w:rsidRPr="00631D3C" w:rsidRDefault="00631D3C" w:rsidP="00631D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D3C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631D3C">
        <w:rPr>
          <w:rFonts w:ascii="Times New Roman" w:hAnsi="Times New Roman" w:cs="Times New Roman"/>
          <w:b/>
          <w:sz w:val="28"/>
          <w:szCs w:val="28"/>
        </w:rPr>
        <w:t xml:space="preserve"> Состав и схемы расположения реквизитов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реквизитов организационно-распорядительной документации согласно ГОСТ Р6.30-97 включены следующие: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01- государственный герб РФ;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02- герб субъекта РФ;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03- эмблема организации или товарный знак;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631D3C">
        <w:rPr>
          <w:sz w:val="28"/>
          <w:szCs w:val="28"/>
        </w:rPr>
        <w:t>04- код организации;(ОКПО- общероссийский классификатор предприятий и организаций) Согласно этому классификатору, предприниматель регистрируется в базе Росстата по тому или иному указанному им виду деятельности.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textAlignment w:val="top"/>
        <w:rPr>
          <w:sz w:val="28"/>
          <w:szCs w:val="28"/>
        </w:rPr>
      </w:pPr>
      <w:r w:rsidRPr="00631D3C">
        <w:rPr>
          <w:sz w:val="28"/>
          <w:szCs w:val="28"/>
        </w:rPr>
        <w:t xml:space="preserve">Попадая в ЕГРИП </w:t>
      </w:r>
      <w:r w:rsidRPr="00631D3C">
        <w:rPr>
          <w:b/>
          <w:bCs/>
          <w:sz w:val="28"/>
          <w:szCs w:val="28"/>
          <w:shd w:val="clear" w:color="auto" w:fill="FFFFFF"/>
        </w:rPr>
        <w:t>Единый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>государственный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>реестр</w:t>
      </w:r>
      <w:r w:rsidRPr="00631D3C">
        <w:rPr>
          <w:sz w:val="28"/>
          <w:szCs w:val="28"/>
          <w:shd w:val="clear" w:color="auto" w:fill="FFFFFF"/>
        </w:rPr>
        <w:t> </w:t>
      </w:r>
      <w:r w:rsidRPr="00631D3C">
        <w:rPr>
          <w:b/>
          <w:bCs/>
          <w:sz w:val="28"/>
          <w:szCs w:val="28"/>
          <w:shd w:val="clear" w:color="auto" w:fill="FFFFFF"/>
        </w:rPr>
        <w:t xml:space="preserve">индивидуальных </w:t>
      </w:r>
      <w:r w:rsidRPr="00631D3C">
        <w:rPr>
          <w:sz w:val="28"/>
          <w:szCs w:val="28"/>
          <w:shd w:val="clear" w:color="auto" w:fill="FFFFFF"/>
        </w:rPr>
        <w:t>предпринимателей</w:t>
      </w:r>
      <w:r w:rsidRPr="00631D3C">
        <w:rPr>
          <w:sz w:val="28"/>
          <w:szCs w:val="28"/>
        </w:rPr>
        <w:t>, предприниматель получает этот номер в своей первой регистрационной выписке из этого реестра. Пока он будет числиться предпринимателем, данный номер ОКПО будет за ним закреплен, сменить его можно только при перемене рода деятельности.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05- код формы документа;</w:t>
      </w:r>
      <w:r w:rsidRPr="0063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(ОКУД-Общероссийский классификатор управленческой документации) Что обозначают цифры в коде ОКУД Каждый процесс документооборота сопровождается стандартной формой. Она имеет код, состоящий из 8 цифр. Первые 7 цифр отвечают за классы и подклассы, а 8 цифра является проверочным числом. 2 первые цифры обозначают, к какому классу относится форма. Если секретарь видит числа 0 и 9, то это означает, что перед ней вся документация, содержащая в себе данные о Пенсионном фонде. Далее цифровое обозначение подсказывает, о каком подклассе форм идёт речь, а также обозначает, как они используются. Если человек видит перед собой документ со вторыми цифрами 01, то можно делать вывод, что в бумагах информация о </w:t>
      </w:r>
      <w:r w:rsidRPr="00631D3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распределении средств. Следующие три числа подсказывают, как была зарегистрирована форма, то есть её порядковый номер. Завершающая цифра является контрольным числом.</w:t>
      </w:r>
      <w:r w:rsidRPr="00631D3C">
        <w:rPr>
          <w:rFonts w:ascii="Times New Roman" w:hAnsi="Times New Roman" w:cs="Times New Roman"/>
          <w:sz w:val="28"/>
          <w:szCs w:val="28"/>
        </w:rPr>
        <w:br/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06- наименование организации;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07- справочные данные об организации;</w:t>
      </w:r>
      <w:r w:rsidRPr="00631D3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Справочные данные об организации включают в себя такие сведения, как: почтовый, юридический или электронный адрес компании;   наименование населенного пункта, в котором расположена организация;   код организации в соответствии с ОКПО;   код формы документа по ОКУД;   номера контактных телефонов предприятия, а также номер факсимильной связи, при ее наличии;   банковские реквизиты и номер расчетного счета;  ;   идентификационный номер налогоплательщика (ИНН) и код причины постановки на учет (КПП);   иные сведения, по усмотрению предприятия.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08- наименование вида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09- дата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10- распространенный номер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11- ссылка на регистрационный номер и дату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12- место составления или издания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13- гриф ограничения доступа к документу;(секретно, совершенно секретно,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 и т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53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14- адресат;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15- гриф утверждения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16- резолюция;</w:t>
      </w:r>
      <w:r w:rsidRPr="00631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(решение какого-либо вопроса, принятое в результате обсуждения его в коллегиальном органе или собрании членов какой-либо общественной ассоциации (объединения).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17- заголовок к тексту;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18- отметка о контроле; (Отметка размещается в правом верхнем углу служебного поля документа и оформляется буквой </w:t>
      </w:r>
      <w:r w:rsidRPr="00631D3C">
        <w:rPr>
          <w:i/>
          <w:iCs/>
          <w:sz w:val="28"/>
          <w:szCs w:val="28"/>
        </w:rPr>
        <w:t>«К»</w:t>
      </w:r>
      <w:r w:rsidRPr="00631D3C">
        <w:rPr>
          <w:sz w:val="28"/>
          <w:szCs w:val="28"/>
        </w:rPr>
        <w:t>, написанным от руки словом </w:t>
      </w:r>
      <w:r w:rsidRPr="00631D3C">
        <w:rPr>
          <w:i/>
          <w:iCs/>
          <w:sz w:val="28"/>
          <w:szCs w:val="28"/>
        </w:rPr>
        <w:t>«Контроль» </w:t>
      </w:r>
      <w:r w:rsidRPr="00631D3C">
        <w:rPr>
          <w:sz w:val="28"/>
          <w:szCs w:val="28"/>
        </w:rPr>
        <w:t>или штампом со словом «Контроль». Для привлечения внимания исполнителя отметку о контроле можно проставлять красным цветом)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Этот реквизит проставляется либо руководителем, поставившим резолюцию на документе, либо должностным лицом или структурным подразделением, осуществляющими контроль исполнения документов.</w:t>
      </w:r>
    </w:p>
    <w:p w:rsidR="00631D3C" w:rsidRPr="00631D3C" w:rsidRDefault="00631D3C" w:rsidP="00631D3C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31D3C">
        <w:rPr>
          <w:sz w:val="28"/>
          <w:szCs w:val="28"/>
        </w:rPr>
        <w:t>Наличие отметки означает, что документ поставлен на контроль, что, безусловно, дисциплинирует исполнителя.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19- текст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20- отметка о наличии приложения;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21- подпись;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22- гриф согласия документа;(согласовано)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23- виды согласования документа;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24- печать;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25- отметка о заверении копии;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26- отметка </w:t>
      </w:r>
      <w:proofErr w:type="gramStart"/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исполнители</w:t>
      </w:r>
      <w:proofErr w:type="gramEnd"/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27- отметка об исполнении документа и направлении его в дело;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28- отметка о поступлении документа в организацию;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29- отметка для автоматического поиска документа.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изготовления бланков документов используют следующие реквизиты: 01,02,03,04,05,06,07,08, а также отметки для расположения реквизитов 09,10,11,12,14,17,18,19.</w:t>
      </w:r>
    </w:p>
    <w:p w:rsidR="00631D3C" w:rsidRPr="00631D3C" w:rsidRDefault="00631D3C" w:rsidP="00631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документов следует использовать следующие реквизиты: 09,10,11,13,14,15,16,17,18,19,20,21,22,23,24,25,26,27,28,29.</w:t>
      </w:r>
    </w:p>
    <w:p w:rsidR="00631D3C" w:rsidRPr="00631D3C" w:rsidRDefault="00631D3C" w:rsidP="00631D3C">
      <w:pPr>
        <w:rPr>
          <w:sz w:val="28"/>
          <w:szCs w:val="28"/>
        </w:rPr>
      </w:pPr>
    </w:p>
    <w:p w:rsidR="00631D3C" w:rsidRPr="00631D3C" w:rsidRDefault="00631D3C" w:rsidP="00631D3C">
      <w:pPr>
        <w:rPr>
          <w:rFonts w:ascii="Times New Roman" w:hAnsi="Times New Roman" w:cs="Times New Roman"/>
          <w:b/>
          <w:sz w:val="28"/>
          <w:szCs w:val="28"/>
        </w:rPr>
      </w:pPr>
      <w:r w:rsidRPr="00631D3C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включается в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реквизитов организационн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о-распорядительной документации?</w:t>
      </w:r>
    </w:p>
    <w:p w:rsid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означает код организации?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означает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формы документа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включает в себя </w:t>
      </w:r>
      <w:r w:rsidRPr="00631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данные об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31D3C" w:rsidRPr="00631D3C" w:rsidRDefault="00631D3C" w:rsidP="00631D3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размещается отметка о Контроле?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Документационное обеспечение управления</w:t>
      </w:r>
    </w:p>
    <w:p w:rsidR="00631D3C" w:rsidRPr="003A4DE2" w:rsidRDefault="00631D3C" w:rsidP="00631D3C">
      <w:pPr>
        <w:spacing w:after="0" w:line="240" w:lineRule="auto"/>
        <w:ind w:left="360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A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Преподаватель:</w:t>
      </w:r>
      <w:r w:rsidRPr="003A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Керимова Д.Н.</w:t>
      </w:r>
    </w:p>
    <w:p w:rsidR="00631D3C" w:rsidRDefault="00631D3C" w:rsidP="00631D3C">
      <w:pPr>
        <w:shd w:val="clear" w:color="auto" w:fill="FFFFE9"/>
        <w:spacing w:after="75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5BE3" w:rsidRDefault="00631D3C" w:rsidP="00F15B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5BE3">
        <w:rPr>
          <w:rFonts w:ascii="Times New Roman" w:hAnsi="Times New Roman" w:cs="Times New Roman"/>
          <w:b/>
          <w:color w:val="000000"/>
          <w:sz w:val="28"/>
          <w:szCs w:val="28"/>
        </w:rPr>
        <w:t>Тема:</w:t>
      </w:r>
      <w:r w:rsidRPr="00F15BE3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 xml:space="preserve"> </w:t>
      </w:r>
      <w:r w:rsidR="00F15BE3" w:rsidRPr="00F15B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Информационно-справочные документы</w:t>
      </w:r>
    </w:p>
    <w:p w:rsidR="00F15BE3" w:rsidRPr="00F15BE3" w:rsidRDefault="00F15BE3" w:rsidP="00F15BE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их перечень: протокол, докладная записка, объ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яснительная записка, заявление, представление, переписка (служебное письмо, телеграмма, телефонограмма, телекс, </w:t>
      </w:r>
      <w:proofErr w:type="spellStart"/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факсограмма</w:t>
      </w:r>
      <w:proofErr w:type="spellEnd"/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электронное сообщение), акт, справка, свод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заключение, перечень и др.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содержащий запись хода обсуж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 вопросов и принятия решений на собраниях, заседани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ях, совещаниях, конференциях, деловых встречах.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оформляются на основании черновых запи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сей хода заседаний, стенограммы заседания или звукоза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писи, а также материалов, подготовленных к заседанию (текстов докладов, выступлений, справок, проектов) на бланках организации, и содержат следующие реквизиты: наименование организации, наименование вида докумен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та, дату заседания, номер, место составления протокола (место проведения заседания), заголовок к тексту, текст, подписи, визы ознакомления.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протокола состоит из двух частей: вводной и ос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новной.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вводной части указываются председатель, секретарь, должностные лица, входящие в состав коллегиального орга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на, приглашенные, повестка дня. На заседаниях (собрани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ях) коллегиальных органов нередко присутствует большое количество участников. В этом случае составляется отдель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список присутствовавших на собрании, прилагаемый к протоколу.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«Присутствовали» и «Приглашенные» имеют важное значение, так как непосредственно влияют на юри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дическую силу принимаемых решений, 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оформляемых про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токолом. В данных разделах отражается наличие кворума собрания (минимального количества членов коллегиального органа, необходимого для проведения работы собрания, заседания, совещания).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«Повестка дня» перечисляются и нумеруются рассматриваемые на совещании вопросы.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 протокола состоит из разделов, соот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ветствующих пунктам повестки дня. Текст каждого разде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 строится по схеме: СЛУШАЛИ — ВЫСТУПИЛИ — ПО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СТАНОВИЛИ. Каждый вопрос «Повестки дня» рассматри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вается и оформляется отдельно по вышеуказанной схеме. Протокол подписывается председателем и секретарем.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Докладная записка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адресованный руководителю до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кумент, содержащий обстоятельное изложение какого-либо вопроса, отражающего производственную деятельность организации, с выводами и предложениями составителя. Докладная записка может оформляться рукописным спо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собом на стандартном листе бумаги.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Докладная записка содержит следующие реквизиты: на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докладной запиской информируют руководство об имевших место событиях, фактах, явлениях, сложившейся ситуации, требующих принятия решения. 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Объяснительная записка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в котором ра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ботник организации объясняет причины невыполнения какого-либо поручения, нарушения трудовой или производ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ственной дисциплины. Объяснительная записка оформля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рукописным способом на стандартном листе бумаги. Объяснительная записка содержит следующие реквизиты: наименование структурного подразделения, наименование вида документа, дату, номер, заголовок к тексту, текст, подпись, резолюцию, отметку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адресованный должностному лицу и содержащий суть обращения работника.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оформляются лично работником, как правило, от руки в произвольной форме (возможен ва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риант трафаретного бланка заявления, разработанный орга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низацией). Заявление содержит следующие реквизиты: наименование вида документа, должность, Ф.И.О. руково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дителя предприятия, текст, дату, подпись работника и ее расшифровку, визы, резолюции, отметку об исполнении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документ, составленный несколькими лицами (комиссией) для подтверждения установленных фактов, со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бытий, действий.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 актов определяются их содержанием и назначением: сдачи-приемки (работ, материальных ценно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документов), обследования (состояния техники безо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пасности, противопожарной безопасности, условий труда, результатов деятельности), испытаний (образцов, систем, технологий), приема-сдачи (материальных ценностей, до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кументов), приема-передачи (дел), ревизии, инвентари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зации, расследования аварий, несчастных случаев; ликви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дации организации и т. д.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реквизиты акта: реквизиты бланка организации; название вида документа; дата; заголовок к тексту; гриф ут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верждения (при необходимости); текст; отметка о наличии приложения (если оно имеется); подпись председателя и чле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нов комиссии; отметка о визировании присутствовавших; от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метка об исполнении документа и направлении его в дело.</w:t>
      </w:r>
    </w:p>
    <w:p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 основную (производственную) деятель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 организации. Они могут быть внешними и внутренни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ми. Внешние справки составляются для представления в дру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гую, как правило, вышестоящую организацию, внутренние составляются для представления руководству организации или на рассмотрение в коллегиальный орган.</w:t>
      </w:r>
    </w:p>
    <w:p w:rsidR="00631D3C" w:rsidRDefault="00631D3C" w:rsidP="00631D3C">
      <w:pPr>
        <w:rPr>
          <w:rFonts w:ascii="Times New Roman" w:hAnsi="Times New Roman" w:cs="Times New Roman"/>
          <w:sz w:val="28"/>
          <w:szCs w:val="28"/>
        </w:rPr>
      </w:pPr>
    </w:p>
    <w:p w:rsidR="00F15BE3" w:rsidRPr="00F15BE3" w:rsidRDefault="00F15BE3" w:rsidP="00631D3C">
      <w:pPr>
        <w:rPr>
          <w:rFonts w:ascii="Times New Roman" w:hAnsi="Times New Roman" w:cs="Times New Roman"/>
          <w:b/>
          <w:sz w:val="28"/>
          <w:szCs w:val="28"/>
        </w:rPr>
      </w:pPr>
      <w:r w:rsidRPr="00F15BE3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материала:</w:t>
      </w:r>
    </w:p>
    <w:p w:rsid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информационно-справочные документы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протокол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докладная записка</w:t>
      </w:r>
      <w:r w:rsidRPr="00F15BE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объяснительная записка?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заявление?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акт?</w:t>
      </w:r>
    </w:p>
    <w:p w:rsidR="00F15BE3" w:rsidRPr="00F15BE3" w:rsidRDefault="00F15BE3" w:rsidP="00F15BE3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15B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справка?</w:t>
      </w:r>
      <w:r w:rsidRPr="00F1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F15BE3" w:rsidRPr="00F15BE3" w:rsidSect="0051155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D27"/>
    <w:multiLevelType w:val="multilevel"/>
    <w:tmpl w:val="5E1C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60638"/>
    <w:multiLevelType w:val="hybridMultilevel"/>
    <w:tmpl w:val="8908774E"/>
    <w:lvl w:ilvl="0" w:tplc="8DE87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7381"/>
    <w:multiLevelType w:val="multilevel"/>
    <w:tmpl w:val="CD60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F642D"/>
    <w:multiLevelType w:val="multilevel"/>
    <w:tmpl w:val="D53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6917"/>
    <w:multiLevelType w:val="hybridMultilevel"/>
    <w:tmpl w:val="5E4E5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E7FED"/>
    <w:multiLevelType w:val="multilevel"/>
    <w:tmpl w:val="DC74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36362"/>
    <w:multiLevelType w:val="hybridMultilevel"/>
    <w:tmpl w:val="8418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596"/>
    <w:multiLevelType w:val="multilevel"/>
    <w:tmpl w:val="456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529EF"/>
    <w:multiLevelType w:val="multilevel"/>
    <w:tmpl w:val="073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816EF"/>
    <w:multiLevelType w:val="hybridMultilevel"/>
    <w:tmpl w:val="1100A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15393"/>
    <w:multiLevelType w:val="hybridMultilevel"/>
    <w:tmpl w:val="F95E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74779"/>
    <w:multiLevelType w:val="hybridMultilevel"/>
    <w:tmpl w:val="BE0A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14A2D"/>
    <w:multiLevelType w:val="multilevel"/>
    <w:tmpl w:val="C4D835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214ED6"/>
    <w:multiLevelType w:val="hybridMultilevel"/>
    <w:tmpl w:val="D464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D0DEE"/>
    <w:multiLevelType w:val="hybridMultilevel"/>
    <w:tmpl w:val="E10E6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5399"/>
    <w:rsid w:val="001B23E6"/>
    <w:rsid w:val="002F14A0"/>
    <w:rsid w:val="003A4DE2"/>
    <w:rsid w:val="003B5399"/>
    <w:rsid w:val="003F6E38"/>
    <w:rsid w:val="0051155C"/>
    <w:rsid w:val="00631D3C"/>
    <w:rsid w:val="007868E3"/>
    <w:rsid w:val="00913209"/>
    <w:rsid w:val="00953E46"/>
    <w:rsid w:val="00985411"/>
    <w:rsid w:val="0099273E"/>
    <w:rsid w:val="00B13966"/>
    <w:rsid w:val="00DE3DB4"/>
    <w:rsid w:val="00F15BE3"/>
    <w:rsid w:val="00F3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79CC"/>
  <w15:docId w15:val="{FEA1CCD3-BAA3-460F-8D3C-38E41114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6E38"/>
    <w:rPr>
      <w:b/>
      <w:bCs/>
    </w:rPr>
  </w:style>
  <w:style w:type="character" w:styleId="a4">
    <w:name w:val="Emphasis"/>
    <w:basedOn w:val="a0"/>
    <w:uiPriority w:val="20"/>
    <w:qFormat/>
    <w:rsid w:val="003F6E38"/>
    <w:rPr>
      <w:i/>
      <w:iCs/>
    </w:rPr>
  </w:style>
  <w:style w:type="paragraph" w:styleId="a5">
    <w:name w:val="List Paragraph"/>
    <w:basedOn w:val="a"/>
    <w:uiPriority w:val="34"/>
    <w:qFormat/>
    <w:rsid w:val="003F6E3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F6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30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yuchit.work/biznes/sostav/struktura-biznes-plana.html" TargetMode="External"/><Relationship Id="rId5" Type="http://schemas.openxmlformats.org/officeDocument/2006/relationships/hyperlink" Target="http://www.ekonomika-st.ru/drugie/delopr/delopr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 magomedov</dc:creator>
  <cp:lastModifiedBy>1</cp:lastModifiedBy>
  <cp:revision>3</cp:revision>
  <dcterms:created xsi:type="dcterms:W3CDTF">2020-04-16T12:03:00Z</dcterms:created>
  <dcterms:modified xsi:type="dcterms:W3CDTF">2021-03-01T18:54:00Z</dcterms:modified>
</cp:coreProperties>
</file>